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66D" w:rsidRPr="00B22901" w:rsidRDefault="004A4F6D">
      <w:pPr>
        <w:jc w:val="left"/>
        <w:rPr>
          <w:rFonts w:ascii="黑体" w:eastAsia="黑体" w:hAnsi="黑体" w:cs="方正大标宋简体"/>
          <w:sz w:val="28"/>
          <w:szCs w:val="32"/>
        </w:rPr>
      </w:pPr>
      <w:r w:rsidRPr="00B22901">
        <w:rPr>
          <w:rFonts w:ascii="黑体" w:eastAsia="黑体" w:hAnsi="黑体" w:cs="方正大标宋简体" w:hint="eastAsia"/>
          <w:sz w:val="28"/>
          <w:szCs w:val="32"/>
        </w:rPr>
        <w:t>附件</w:t>
      </w:r>
      <w:r w:rsidR="00A2215C">
        <w:rPr>
          <w:rFonts w:ascii="黑体" w:eastAsia="黑体" w:hAnsi="黑体" w:cs="方正大标宋简体"/>
          <w:sz w:val="28"/>
          <w:szCs w:val="32"/>
        </w:rPr>
        <w:t>5</w:t>
      </w:r>
      <w:r w:rsidRPr="00B22901">
        <w:rPr>
          <w:rFonts w:ascii="黑体" w:eastAsia="黑体" w:hAnsi="黑体" w:cs="方正大标宋简体" w:hint="eastAsia"/>
          <w:sz w:val="28"/>
          <w:szCs w:val="32"/>
        </w:rPr>
        <w:t>：</w:t>
      </w:r>
    </w:p>
    <w:p w:rsidR="002B266D" w:rsidRPr="00B22901" w:rsidRDefault="004A4F6D">
      <w:pPr>
        <w:jc w:val="center"/>
        <w:rPr>
          <w:rFonts w:ascii="方正小标宋简体" w:eastAsia="方正小标宋简体" w:hAnsi="方正大标宋简体" w:cs="方正大标宋简体"/>
          <w:b/>
          <w:sz w:val="32"/>
          <w:szCs w:val="36"/>
        </w:rPr>
      </w:pPr>
      <w:r w:rsidRPr="00B22901">
        <w:rPr>
          <w:rFonts w:ascii="方正小标宋简体" w:eastAsia="方正小标宋简体" w:hAnsi="方正大标宋简体" w:cs="方正大标宋简体" w:hint="eastAsia"/>
          <w:b/>
          <w:sz w:val="32"/>
          <w:szCs w:val="36"/>
        </w:rPr>
        <w:t>华中师范大学2020年寒假社会实践组织单位工作评分细则</w:t>
      </w:r>
    </w:p>
    <w:p w:rsidR="002B266D" w:rsidRPr="00B22901" w:rsidRDefault="004A4F6D">
      <w:pPr>
        <w:jc w:val="center"/>
        <w:rPr>
          <w:rFonts w:ascii="楷体" w:eastAsia="楷体" w:hAnsi="楷体"/>
          <w:b/>
          <w:sz w:val="28"/>
          <w:szCs w:val="32"/>
        </w:rPr>
      </w:pPr>
      <w:r w:rsidRPr="00B22901">
        <w:rPr>
          <w:rFonts w:ascii="楷体" w:eastAsia="楷体" w:hAnsi="楷体" w:hint="eastAsia"/>
          <w:b/>
          <w:sz w:val="28"/>
          <w:szCs w:val="32"/>
        </w:rPr>
        <w:t>（征求意见稿）</w:t>
      </w:r>
    </w:p>
    <w:tbl>
      <w:tblPr>
        <w:tblStyle w:val="a5"/>
        <w:tblpPr w:leftFromText="180" w:rightFromText="180" w:vertAnchor="page" w:horzAnchor="page" w:tblpXSpec="center" w:tblpY="3487"/>
        <w:tblW w:w="9392" w:type="dxa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2196"/>
        <w:gridCol w:w="2724"/>
        <w:gridCol w:w="1934"/>
      </w:tblGrid>
      <w:tr w:rsidR="002B266D">
        <w:trPr>
          <w:trHeight w:val="627"/>
          <w:jc w:val="center"/>
        </w:trPr>
        <w:tc>
          <w:tcPr>
            <w:tcW w:w="4734" w:type="dxa"/>
            <w:gridSpan w:val="2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项目内容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93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计算来源</w:t>
            </w:r>
          </w:p>
        </w:tc>
      </w:tr>
      <w:tr w:rsidR="002B266D">
        <w:trPr>
          <w:trHeight w:val="377"/>
          <w:jc w:val="center"/>
        </w:trPr>
        <w:tc>
          <w:tcPr>
            <w:tcW w:w="2538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学院参与人数</w:t>
            </w:r>
          </w:p>
          <w:p w:rsidR="002B266D" w:rsidRDefault="004A4F6D" w:rsidP="00482BE6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 w:rsidR="00482BE6">
              <w:rPr>
                <w:rFonts w:ascii="楷体" w:eastAsia="楷体" w:hAnsi="楷体" w:cs="楷体"/>
                <w:b/>
                <w:sz w:val="24"/>
              </w:rPr>
              <w:t>3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0分）</w:t>
            </w: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按比例记分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参与人数/学院总人数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按排序形成级差分数</w:t>
            </w:r>
          </w:p>
        </w:tc>
        <w:tc>
          <w:tcPr>
            <w:tcW w:w="193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</w:tc>
      </w:tr>
      <w:tr w:rsidR="002B266D">
        <w:trPr>
          <w:trHeight w:val="1164"/>
          <w:jc w:val="center"/>
        </w:trPr>
        <w:tc>
          <w:tcPr>
            <w:tcW w:w="2538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“感谢恩师·你我同行”感恩公益活动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（总计20分）</w:t>
            </w: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根据参与和获奖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情况记分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优秀感恩大使奖/优秀传承奖：5分/项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一等奖：5分/项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二等奖：3分/项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三等奖：2分/项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优秀奖：1分/项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参与人数：0.1分/人次</w:t>
            </w:r>
          </w:p>
        </w:tc>
        <w:tc>
          <w:tcPr>
            <w:tcW w:w="193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参与情况记分（计满为止）</w:t>
            </w:r>
          </w:p>
        </w:tc>
      </w:tr>
      <w:tr w:rsidR="002B266D">
        <w:trPr>
          <w:trHeight w:val="1164"/>
          <w:jc w:val="center"/>
        </w:trPr>
        <w:tc>
          <w:tcPr>
            <w:tcW w:w="2538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返乡见闻主题征文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（总计20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根据获奖情况记分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一等奖：5分/项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二等奖：3分/项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三等奖：2分/项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优秀奖：1分/项</w:t>
            </w:r>
          </w:p>
        </w:tc>
        <w:tc>
          <w:tcPr>
            <w:tcW w:w="193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参与情况记分（计满为止）</w:t>
            </w:r>
          </w:p>
        </w:tc>
      </w:tr>
      <w:tr w:rsidR="002B266D">
        <w:trPr>
          <w:trHeight w:val="1164"/>
          <w:jc w:val="center"/>
        </w:trPr>
        <w:tc>
          <w:tcPr>
            <w:tcW w:w="2538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志愿服务活动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（总计15分）</w:t>
            </w: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武铁春运“小桔灯”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参与人数/学院总人数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按排序形成级差分数</w:t>
            </w:r>
          </w:p>
        </w:tc>
        <w:tc>
          <w:tcPr>
            <w:tcW w:w="193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由校青年志愿者联合会提供数据</w:t>
            </w:r>
          </w:p>
        </w:tc>
      </w:tr>
      <w:tr w:rsidR="002B266D">
        <w:trPr>
          <w:trHeight w:val="367"/>
          <w:jc w:val="center"/>
        </w:trPr>
        <w:tc>
          <w:tcPr>
            <w:tcW w:w="2538" w:type="dxa"/>
            <w:vMerge w:val="restart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活动影响力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（总计10分）</w:t>
            </w: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中央级媒体报道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5分/篇</w:t>
            </w:r>
          </w:p>
        </w:tc>
        <w:tc>
          <w:tcPr>
            <w:tcW w:w="1934" w:type="dxa"/>
            <w:vMerge w:val="restart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（计满为止）</w:t>
            </w:r>
          </w:p>
        </w:tc>
      </w:tr>
      <w:tr w:rsidR="002B266D">
        <w:trPr>
          <w:trHeight w:val="319"/>
          <w:jc w:val="center"/>
        </w:trPr>
        <w:tc>
          <w:tcPr>
            <w:tcW w:w="2538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省市级媒体报道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3分/篇</w:t>
            </w:r>
          </w:p>
        </w:tc>
        <w:tc>
          <w:tcPr>
            <w:tcW w:w="1934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B266D">
        <w:trPr>
          <w:trHeight w:val="326"/>
          <w:jc w:val="center"/>
        </w:trPr>
        <w:tc>
          <w:tcPr>
            <w:tcW w:w="2538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校级媒体报道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2分/篇</w:t>
            </w:r>
          </w:p>
        </w:tc>
        <w:tc>
          <w:tcPr>
            <w:tcW w:w="1934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B266D">
        <w:trPr>
          <w:trHeight w:val="256"/>
          <w:jc w:val="center"/>
        </w:trPr>
        <w:tc>
          <w:tcPr>
            <w:tcW w:w="2538" w:type="dxa"/>
            <w:vMerge w:val="restart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学院重视情况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（总分5分）</w:t>
            </w: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召开实践动员、培训或分享会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2分/场次</w:t>
            </w:r>
          </w:p>
        </w:tc>
        <w:tc>
          <w:tcPr>
            <w:tcW w:w="1934" w:type="dxa"/>
            <w:vMerge w:val="restart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（计满为止）</w:t>
            </w:r>
          </w:p>
        </w:tc>
      </w:tr>
      <w:tr w:rsidR="002B266D">
        <w:trPr>
          <w:trHeight w:val="256"/>
          <w:jc w:val="center"/>
        </w:trPr>
        <w:tc>
          <w:tcPr>
            <w:tcW w:w="2538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配备指导老师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1分/人次</w:t>
            </w:r>
          </w:p>
        </w:tc>
        <w:tc>
          <w:tcPr>
            <w:tcW w:w="1934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B266D">
        <w:trPr>
          <w:trHeight w:val="204"/>
          <w:jc w:val="center"/>
        </w:trPr>
        <w:tc>
          <w:tcPr>
            <w:tcW w:w="2538" w:type="dxa"/>
            <w:vMerge w:val="restart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加分项</w:t>
            </w: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获国家级奖项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5分/项</w:t>
            </w:r>
          </w:p>
        </w:tc>
        <w:tc>
          <w:tcPr>
            <w:tcW w:w="1934" w:type="dxa"/>
            <w:vMerge w:val="restart"/>
            <w:vAlign w:val="center"/>
          </w:tcPr>
          <w:p w:rsidR="002B266D" w:rsidRDefault="004A4F6D">
            <w:pPr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</w:tc>
      </w:tr>
      <w:tr w:rsidR="002B266D">
        <w:trPr>
          <w:trHeight w:val="151"/>
          <w:jc w:val="center"/>
        </w:trPr>
        <w:tc>
          <w:tcPr>
            <w:tcW w:w="2538" w:type="dxa"/>
            <w:vMerge/>
            <w:vAlign w:val="center"/>
          </w:tcPr>
          <w:p w:rsidR="002B266D" w:rsidRDefault="002B266D">
            <w:pPr>
              <w:jc w:val="center"/>
            </w:pP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获省级奖项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3分/项</w:t>
            </w:r>
          </w:p>
        </w:tc>
        <w:tc>
          <w:tcPr>
            <w:tcW w:w="1934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B266D">
        <w:trPr>
          <w:trHeight w:val="151"/>
          <w:jc w:val="center"/>
        </w:trPr>
        <w:tc>
          <w:tcPr>
            <w:tcW w:w="2538" w:type="dxa"/>
            <w:vMerge/>
            <w:vAlign w:val="center"/>
          </w:tcPr>
          <w:p w:rsidR="002B266D" w:rsidRDefault="002B266D">
            <w:pPr>
              <w:jc w:val="center"/>
            </w:pP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有特殊事迹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酌情加分</w:t>
            </w:r>
          </w:p>
        </w:tc>
        <w:tc>
          <w:tcPr>
            <w:tcW w:w="1934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B266D">
        <w:trPr>
          <w:trHeight w:val="319"/>
          <w:jc w:val="center"/>
        </w:trPr>
        <w:tc>
          <w:tcPr>
            <w:tcW w:w="2538" w:type="dxa"/>
            <w:vMerge w:val="restart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减分项</w:t>
            </w: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材料未于规定时间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上交校团委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2分/次</w:t>
            </w:r>
          </w:p>
        </w:tc>
        <w:tc>
          <w:tcPr>
            <w:tcW w:w="1934" w:type="dxa"/>
            <w:vMerge w:val="restart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由校团委进行</w:t>
            </w:r>
          </w:p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审核</w:t>
            </w:r>
          </w:p>
        </w:tc>
      </w:tr>
      <w:tr w:rsidR="002B266D">
        <w:trPr>
          <w:trHeight w:val="319"/>
          <w:jc w:val="center"/>
        </w:trPr>
        <w:tc>
          <w:tcPr>
            <w:tcW w:w="2538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196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总结材料弄虚作假</w:t>
            </w:r>
          </w:p>
        </w:tc>
        <w:tc>
          <w:tcPr>
            <w:tcW w:w="2724" w:type="dxa"/>
            <w:vAlign w:val="center"/>
          </w:tcPr>
          <w:p w:rsidR="002B266D" w:rsidRDefault="004A4F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取消参评资格</w:t>
            </w:r>
          </w:p>
        </w:tc>
        <w:tc>
          <w:tcPr>
            <w:tcW w:w="1934" w:type="dxa"/>
            <w:vMerge/>
            <w:vAlign w:val="center"/>
          </w:tcPr>
          <w:p w:rsidR="002B266D" w:rsidRDefault="002B266D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</w:tbl>
    <w:p w:rsidR="002B266D" w:rsidRDefault="002B266D">
      <w:pPr>
        <w:rPr>
          <w:b/>
          <w:sz w:val="36"/>
          <w:szCs w:val="36"/>
        </w:rPr>
      </w:pPr>
    </w:p>
    <w:sectPr w:rsidR="002B26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3B" w:rsidRDefault="005C793B" w:rsidP="00B22901">
      <w:r>
        <w:separator/>
      </w:r>
    </w:p>
  </w:endnote>
  <w:endnote w:type="continuationSeparator" w:id="0">
    <w:p w:rsidR="005C793B" w:rsidRDefault="005C793B" w:rsidP="00B2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3B" w:rsidRDefault="005C793B" w:rsidP="00B22901">
      <w:r>
        <w:separator/>
      </w:r>
    </w:p>
  </w:footnote>
  <w:footnote w:type="continuationSeparator" w:id="0">
    <w:p w:rsidR="005C793B" w:rsidRDefault="005C793B" w:rsidP="00B2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9E"/>
    <w:rsid w:val="00002572"/>
    <w:rsid w:val="00206D2C"/>
    <w:rsid w:val="002407D8"/>
    <w:rsid w:val="002B266D"/>
    <w:rsid w:val="003407E0"/>
    <w:rsid w:val="0041519E"/>
    <w:rsid w:val="004415E4"/>
    <w:rsid w:val="00482BE6"/>
    <w:rsid w:val="004943D7"/>
    <w:rsid w:val="004A4F6D"/>
    <w:rsid w:val="005C793B"/>
    <w:rsid w:val="007C145B"/>
    <w:rsid w:val="009959FB"/>
    <w:rsid w:val="009B7D15"/>
    <w:rsid w:val="00A2215C"/>
    <w:rsid w:val="00B22901"/>
    <w:rsid w:val="00BD6000"/>
    <w:rsid w:val="00BE5E37"/>
    <w:rsid w:val="00E87B87"/>
    <w:rsid w:val="01E40FB1"/>
    <w:rsid w:val="029D325A"/>
    <w:rsid w:val="02C93D1E"/>
    <w:rsid w:val="03131BD7"/>
    <w:rsid w:val="034623EE"/>
    <w:rsid w:val="03B07CE5"/>
    <w:rsid w:val="04AA7F85"/>
    <w:rsid w:val="04D266A6"/>
    <w:rsid w:val="05EA4BBF"/>
    <w:rsid w:val="06FC3783"/>
    <w:rsid w:val="0A0C0748"/>
    <w:rsid w:val="0A76151D"/>
    <w:rsid w:val="0BE56F9B"/>
    <w:rsid w:val="0CE74AB8"/>
    <w:rsid w:val="142C4DA5"/>
    <w:rsid w:val="16E32C75"/>
    <w:rsid w:val="18DD095C"/>
    <w:rsid w:val="1A3960E5"/>
    <w:rsid w:val="1B864DF6"/>
    <w:rsid w:val="1E2E7514"/>
    <w:rsid w:val="1F7E5B74"/>
    <w:rsid w:val="2251345B"/>
    <w:rsid w:val="2453750D"/>
    <w:rsid w:val="2B7C6E4E"/>
    <w:rsid w:val="3196400D"/>
    <w:rsid w:val="32337238"/>
    <w:rsid w:val="34450670"/>
    <w:rsid w:val="354C2498"/>
    <w:rsid w:val="37C25F06"/>
    <w:rsid w:val="3911492F"/>
    <w:rsid w:val="393E3249"/>
    <w:rsid w:val="3BF76165"/>
    <w:rsid w:val="3C317D4F"/>
    <w:rsid w:val="42130FC6"/>
    <w:rsid w:val="461856A0"/>
    <w:rsid w:val="47BA24AD"/>
    <w:rsid w:val="493065F8"/>
    <w:rsid w:val="4C7605FF"/>
    <w:rsid w:val="4E735C25"/>
    <w:rsid w:val="4EE45ECC"/>
    <w:rsid w:val="4EF823E4"/>
    <w:rsid w:val="4F360182"/>
    <w:rsid w:val="4FE60326"/>
    <w:rsid w:val="50226A62"/>
    <w:rsid w:val="550E3B1C"/>
    <w:rsid w:val="55966C2C"/>
    <w:rsid w:val="55D52260"/>
    <w:rsid w:val="56206E5C"/>
    <w:rsid w:val="57482141"/>
    <w:rsid w:val="57C4750C"/>
    <w:rsid w:val="5C286BB0"/>
    <w:rsid w:val="5C860E67"/>
    <w:rsid w:val="5E6253D4"/>
    <w:rsid w:val="63915A81"/>
    <w:rsid w:val="63C87422"/>
    <w:rsid w:val="64B941CC"/>
    <w:rsid w:val="64DF660A"/>
    <w:rsid w:val="65333E96"/>
    <w:rsid w:val="65C91E0B"/>
    <w:rsid w:val="6A5B188A"/>
    <w:rsid w:val="6DDA3DCA"/>
    <w:rsid w:val="6E617EE1"/>
    <w:rsid w:val="6F5A1CBD"/>
    <w:rsid w:val="72434C03"/>
    <w:rsid w:val="74B437C9"/>
    <w:rsid w:val="753D3667"/>
    <w:rsid w:val="76CE7275"/>
    <w:rsid w:val="79F57AA2"/>
    <w:rsid w:val="7AD565CA"/>
    <w:rsid w:val="7E0E695E"/>
    <w:rsid w:val="7FB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76B2EC-DC8F-4F97-8DCB-A79F6F31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A2215C"/>
    <w:rPr>
      <w:sz w:val="18"/>
      <w:szCs w:val="18"/>
    </w:rPr>
  </w:style>
  <w:style w:type="character" w:customStyle="1" w:styleId="Char">
    <w:name w:val="批注框文本 Char"/>
    <w:basedOn w:val="a0"/>
    <w:link w:val="a7"/>
    <w:rsid w:val="00A221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2015年暑期社会实践优秀组织单位评分细则</dc:title>
  <dc:creator>Administrator</dc:creator>
  <cp:lastModifiedBy>政府版用户</cp:lastModifiedBy>
  <cp:revision>8</cp:revision>
  <cp:lastPrinted>2019-12-19T04:52:00Z</cp:lastPrinted>
  <dcterms:created xsi:type="dcterms:W3CDTF">2017-06-23T12:05:00Z</dcterms:created>
  <dcterms:modified xsi:type="dcterms:W3CDTF">2019-12-20T02:35:00Z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